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C1B3" w14:textId="5DFE0CB0" w:rsidR="001A2435" w:rsidRPr="004D0800" w:rsidRDefault="00B96404" w:rsidP="004D0800">
      <w:pPr>
        <w:spacing w:before="59" w:line="368" w:lineRule="exact"/>
        <w:jc w:val="center"/>
        <w:rPr>
          <w:b/>
          <w:sz w:val="32"/>
        </w:rPr>
      </w:pPr>
      <w:r>
        <w:rPr>
          <w:b/>
          <w:sz w:val="32"/>
        </w:rPr>
        <w:t>CI 401</w:t>
      </w:r>
      <w:r w:rsidR="004D0800">
        <w:rPr>
          <w:b/>
          <w:sz w:val="32"/>
        </w:rPr>
        <w:br/>
      </w:r>
      <w:r>
        <w:rPr>
          <w:b/>
          <w:sz w:val="24"/>
        </w:rPr>
        <w:t xml:space="preserve">Clinical Checklist </w:t>
      </w:r>
      <w:r w:rsidR="004D0800">
        <w:rPr>
          <w:b/>
          <w:sz w:val="24"/>
        </w:rPr>
        <w:t xml:space="preserve">for </w:t>
      </w:r>
      <w:r>
        <w:rPr>
          <w:b/>
          <w:sz w:val="24"/>
        </w:rPr>
        <w:t>Spring 2020</w:t>
      </w:r>
    </w:p>
    <w:p w14:paraId="7075AEBD" w14:textId="77777777" w:rsidR="001A2435" w:rsidRDefault="001A2435" w:rsidP="004D0800">
      <w:pPr>
        <w:ind w:left="-450" w:right="-320"/>
        <w:rPr>
          <w:b/>
          <w:sz w:val="24"/>
        </w:rPr>
      </w:pPr>
    </w:p>
    <w:p w14:paraId="6DBD8A22" w14:textId="57620351" w:rsidR="001A2435" w:rsidRDefault="00B96404" w:rsidP="004D0800">
      <w:pPr>
        <w:pStyle w:val="BodyText"/>
        <w:ind w:left="-450" w:right="-320"/>
      </w:pPr>
      <w:r>
        <w:t xml:space="preserve">Following is a checklist of assignments for your spring clinical placement. Information about CI 401 and the forms for the cooperating teacher to use in evaluating your teaching should be printed from the School and Community Experiences (SCE) website at </w:t>
      </w:r>
      <w:hyperlink r:id="rId4">
        <w:r>
          <w:rPr>
            <w:color w:val="0000FF"/>
            <w:u w:val="thick" w:color="0000FF"/>
          </w:rPr>
          <w:t>https://education.illinois.edu/sce.</w:t>
        </w:r>
        <w:r>
          <w:rPr>
            <w:color w:val="0000FF"/>
          </w:rPr>
          <w:t xml:space="preserve"> </w:t>
        </w:r>
      </w:hyperlink>
      <w:r>
        <w:t xml:space="preserve">Please submit all 3 lesson evaluations </w:t>
      </w:r>
      <w:r w:rsidR="004D0800">
        <w:t xml:space="preserve">(and BBP questionnaire) </w:t>
      </w:r>
      <w:r>
        <w:t>at the end of the semester to SCE in room 120 EDUC. The suggested due dates for the lessons and other obligations are below.</w:t>
      </w:r>
    </w:p>
    <w:p w14:paraId="7008C33B" w14:textId="77777777" w:rsidR="001A2435" w:rsidRDefault="001A2435">
      <w:pPr>
        <w:rPr>
          <w:b/>
          <w:i/>
          <w:sz w:val="20"/>
        </w:rPr>
      </w:pPr>
    </w:p>
    <w:p w14:paraId="1B36AD4A" w14:textId="77777777" w:rsidR="001A2435" w:rsidRDefault="001A2435">
      <w:pPr>
        <w:spacing w:before="1" w:after="1"/>
        <w:rPr>
          <w:b/>
          <w:i/>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380"/>
        <w:gridCol w:w="3961"/>
        <w:gridCol w:w="3169"/>
      </w:tblGrid>
      <w:tr w:rsidR="004D0800" w14:paraId="3C7578F6" w14:textId="77777777">
        <w:trPr>
          <w:trHeight w:val="275"/>
        </w:trPr>
        <w:tc>
          <w:tcPr>
            <w:tcW w:w="348" w:type="dxa"/>
          </w:tcPr>
          <w:p w14:paraId="1BA2B74B" w14:textId="77777777" w:rsidR="004D0800" w:rsidRPr="004D0800" w:rsidRDefault="004D0800" w:rsidP="004D0800">
            <w:pPr>
              <w:pStyle w:val="TableParagraph"/>
              <w:spacing w:line="256" w:lineRule="exact"/>
              <w:rPr>
                <w:b/>
                <w:bCs/>
                <w:sz w:val="24"/>
              </w:rPr>
            </w:pPr>
            <w:r w:rsidRPr="004D0800">
              <w:rPr>
                <w:b/>
                <w:bCs/>
                <w:sz w:val="24"/>
              </w:rPr>
              <w:t>√</w:t>
            </w:r>
          </w:p>
        </w:tc>
        <w:tc>
          <w:tcPr>
            <w:tcW w:w="1380" w:type="dxa"/>
          </w:tcPr>
          <w:p w14:paraId="4C5E6FB1" w14:textId="77777777" w:rsidR="004D0800" w:rsidRDefault="004D0800" w:rsidP="004D0800">
            <w:pPr>
              <w:pStyle w:val="TableParagraph"/>
              <w:spacing w:line="256" w:lineRule="exact"/>
              <w:rPr>
                <w:b/>
                <w:sz w:val="24"/>
              </w:rPr>
            </w:pPr>
            <w:r>
              <w:rPr>
                <w:b/>
                <w:sz w:val="24"/>
              </w:rPr>
              <w:t>Due Date</w:t>
            </w:r>
          </w:p>
        </w:tc>
        <w:tc>
          <w:tcPr>
            <w:tcW w:w="3961" w:type="dxa"/>
          </w:tcPr>
          <w:p w14:paraId="5DEFC306" w14:textId="77777777" w:rsidR="004D0800" w:rsidRDefault="004D0800" w:rsidP="004D0800">
            <w:pPr>
              <w:pStyle w:val="TableParagraph"/>
              <w:spacing w:line="256" w:lineRule="exact"/>
              <w:rPr>
                <w:b/>
                <w:sz w:val="24"/>
              </w:rPr>
            </w:pPr>
            <w:r>
              <w:rPr>
                <w:b/>
                <w:sz w:val="24"/>
              </w:rPr>
              <w:t>Assignment</w:t>
            </w:r>
          </w:p>
        </w:tc>
        <w:tc>
          <w:tcPr>
            <w:tcW w:w="3169" w:type="dxa"/>
          </w:tcPr>
          <w:p w14:paraId="5219A255" w14:textId="0ED8E143" w:rsidR="004D0800" w:rsidRDefault="004D0800" w:rsidP="004D0800">
            <w:pPr>
              <w:pStyle w:val="TableParagraph"/>
              <w:ind w:left="136"/>
              <w:rPr>
                <w:sz w:val="20"/>
              </w:rPr>
            </w:pPr>
            <w:r>
              <w:rPr>
                <w:b/>
                <w:sz w:val="24"/>
              </w:rPr>
              <w:t>Notes</w:t>
            </w:r>
          </w:p>
        </w:tc>
      </w:tr>
      <w:tr w:rsidR="004D0800" w14:paraId="0AAA292A" w14:textId="77777777">
        <w:trPr>
          <w:trHeight w:val="1934"/>
        </w:trPr>
        <w:tc>
          <w:tcPr>
            <w:tcW w:w="348" w:type="dxa"/>
          </w:tcPr>
          <w:p w14:paraId="169BB04B" w14:textId="77777777" w:rsidR="004D0800" w:rsidRDefault="004D0800" w:rsidP="004D0800">
            <w:pPr>
              <w:pStyle w:val="TableParagraph"/>
              <w:ind w:left="0"/>
              <w:rPr>
                <w:sz w:val="24"/>
              </w:rPr>
            </w:pPr>
          </w:p>
        </w:tc>
        <w:tc>
          <w:tcPr>
            <w:tcW w:w="1380" w:type="dxa"/>
          </w:tcPr>
          <w:p w14:paraId="6DC6EC2F" w14:textId="641E85FD" w:rsidR="004D0800" w:rsidRDefault="004D0800" w:rsidP="004D0800">
            <w:pPr>
              <w:pStyle w:val="TableParagraph"/>
              <w:spacing w:line="272" w:lineRule="exact"/>
              <w:rPr>
                <w:sz w:val="24"/>
              </w:rPr>
            </w:pPr>
            <w:r>
              <w:rPr>
                <w:sz w:val="24"/>
              </w:rPr>
              <w:t>January 31</w:t>
            </w:r>
          </w:p>
        </w:tc>
        <w:tc>
          <w:tcPr>
            <w:tcW w:w="3961" w:type="dxa"/>
          </w:tcPr>
          <w:p w14:paraId="09FFDC7A" w14:textId="3836C124" w:rsidR="004D0800" w:rsidRDefault="004D0800" w:rsidP="004D0800">
            <w:pPr>
              <w:pStyle w:val="TableParagraph"/>
              <w:ind w:right="1071"/>
              <w:rPr>
                <w:i/>
                <w:sz w:val="24"/>
              </w:rPr>
            </w:pPr>
            <w:r>
              <w:rPr>
                <w:sz w:val="24"/>
              </w:rPr>
              <w:t xml:space="preserve">BBP Questionnaire, Teacher Interview, Emergency Form </w:t>
            </w:r>
            <w:r>
              <w:rPr>
                <w:i/>
                <w:sz w:val="24"/>
              </w:rPr>
              <w:t>(print all from online)</w:t>
            </w:r>
          </w:p>
        </w:tc>
        <w:tc>
          <w:tcPr>
            <w:tcW w:w="3169" w:type="dxa"/>
          </w:tcPr>
          <w:p w14:paraId="37B9F61C" w14:textId="4330488F" w:rsidR="004D0800" w:rsidRDefault="004D0800" w:rsidP="004D0800">
            <w:pPr>
              <w:pStyle w:val="TableParagraph"/>
              <w:ind w:right="419"/>
              <w:rPr>
                <w:sz w:val="24"/>
              </w:rPr>
            </w:pPr>
            <w:r>
              <w:rPr>
                <w:sz w:val="24"/>
              </w:rPr>
              <w:t xml:space="preserve">Conduct Teacher Interview in person and keep for reference throughout semester. </w:t>
            </w:r>
            <w:r w:rsidR="000E1644">
              <w:rPr>
                <w:sz w:val="24"/>
              </w:rPr>
              <w:t>Fill out and g</w:t>
            </w:r>
            <w:r>
              <w:rPr>
                <w:sz w:val="24"/>
              </w:rPr>
              <w:t>ive emergency</w:t>
            </w:r>
            <w:r w:rsidR="000E1644">
              <w:rPr>
                <w:sz w:val="24"/>
              </w:rPr>
              <w:t xml:space="preserve"> </w:t>
            </w:r>
            <w:r>
              <w:rPr>
                <w:sz w:val="24"/>
              </w:rPr>
              <w:t>form to</w:t>
            </w:r>
            <w:r w:rsidR="000E1644">
              <w:rPr>
                <w:sz w:val="24"/>
              </w:rPr>
              <w:t xml:space="preserve"> </w:t>
            </w:r>
            <w:r>
              <w:rPr>
                <w:sz w:val="24"/>
              </w:rPr>
              <w:t>cooperating teacher. Turn</w:t>
            </w:r>
            <w:r w:rsidR="000E1644">
              <w:rPr>
                <w:sz w:val="24"/>
              </w:rPr>
              <w:t xml:space="preserve"> </w:t>
            </w:r>
            <w:r>
              <w:rPr>
                <w:sz w:val="24"/>
              </w:rPr>
              <w:t xml:space="preserve">in BBP Questionnaire to School and Community Experiences at end of semester. </w:t>
            </w:r>
          </w:p>
          <w:p w14:paraId="74235614" w14:textId="0B590EC5" w:rsidR="004D0800" w:rsidRDefault="004D0800" w:rsidP="004D0800">
            <w:pPr>
              <w:pStyle w:val="TableParagraph"/>
              <w:spacing w:line="261" w:lineRule="exact"/>
              <w:ind w:left="0"/>
              <w:rPr>
                <w:sz w:val="24"/>
              </w:rPr>
            </w:pPr>
          </w:p>
        </w:tc>
      </w:tr>
      <w:tr w:rsidR="004D0800" w14:paraId="4CC51F2E" w14:textId="77777777">
        <w:trPr>
          <w:trHeight w:val="1103"/>
        </w:trPr>
        <w:tc>
          <w:tcPr>
            <w:tcW w:w="348" w:type="dxa"/>
          </w:tcPr>
          <w:p w14:paraId="3CF9F950" w14:textId="77777777" w:rsidR="004D0800" w:rsidRDefault="004D0800" w:rsidP="004D0800">
            <w:pPr>
              <w:pStyle w:val="TableParagraph"/>
              <w:ind w:left="0"/>
              <w:rPr>
                <w:sz w:val="24"/>
              </w:rPr>
            </w:pPr>
          </w:p>
        </w:tc>
        <w:tc>
          <w:tcPr>
            <w:tcW w:w="1380" w:type="dxa"/>
          </w:tcPr>
          <w:p w14:paraId="5CDE4FB9" w14:textId="77777777" w:rsidR="004D0800" w:rsidRDefault="004D0800" w:rsidP="004D0800">
            <w:pPr>
              <w:pStyle w:val="TableParagraph"/>
              <w:ind w:right="110"/>
              <w:rPr>
                <w:i/>
                <w:sz w:val="24"/>
              </w:rPr>
            </w:pPr>
            <w:r>
              <w:rPr>
                <w:sz w:val="24"/>
              </w:rPr>
              <w:t xml:space="preserve">Mid-to late February </w:t>
            </w:r>
            <w:r>
              <w:rPr>
                <w:i/>
                <w:sz w:val="24"/>
              </w:rPr>
              <w:t>(Suggested)</w:t>
            </w:r>
          </w:p>
        </w:tc>
        <w:tc>
          <w:tcPr>
            <w:tcW w:w="3961" w:type="dxa"/>
          </w:tcPr>
          <w:p w14:paraId="57A547FE" w14:textId="77777777" w:rsidR="004D0800" w:rsidRDefault="004D0800" w:rsidP="004D0800">
            <w:pPr>
              <w:pStyle w:val="TableParagraph"/>
              <w:rPr>
                <w:i/>
                <w:sz w:val="24"/>
              </w:rPr>
            </w:pPr>
            <w:r>
              <w:rPr>
                <w:sz w:val="24"/>
              </w:rPr>
              <w:t xml:space="preserve">Evaluation of Partial Lesson by Cooperating Teacher </w:t>
            </w:r>
            <w:r>
              <w:rPr>
                <w:i/>
                <w:sz w:val="24"/>
              </w:rPr>
              <w:t>(Print copy of lesson evaluation form from</w:t>
            </w:r>
            <w:r>
              <w:rPr>
                <w:i/>
                <w:spacing w:val="-2"/>
                <w:sz w:val="24"/>
              </w:rPr>
              <w:t xml:space="preserve"> </w:t>
            </w:r>
            <w:r>
              <w:rPr>
                <w:i/>
                <w:sz w:val="24"/>
              </w:rPr>
              <w:t>online</w:t>
            </w:r>
          </w:p>
          <w:p w14:paraId="7AC7C8AA" w14:textId="375822FC" w:rsidR="004D0800" w:rsidRDefault="004D0800" w:rsidP="004D0800">
            <w:pPr>
              <w:pStyle w:val="TableParagraph"/>
              <w:spacing w:line="261" w:lineRule="exact"/>
              <w:rPr>
                <w:i/>
                <w:sz w:val="24"/>
              </w:rPr>
            </w:pPr>
            <w:r>
              <w:rPr>
                <w:i/>
                <w:sz w:val="24"/>
              </w:rPr>
              <w:t>and give to co-op prior to</w:t>
            </w:r>
            <w:r>
              <w:rPr>
                <w:i/>
                <w:spacing w:val="-2"/>
                <w:sz w:val="24"/>
              </w:rPr>
              <w:t xml:space="preserve"> </w:t>
            </w:r>
            <w:r>
              <w:rPr>
                <w:i/>
                <w:sz w:val="24"/>
              </w:rPr>
              <w:t>teaching)</w:t>
            </w:r>
          </w:p>
        </w:tc>
        <w:tc>
          <w:tcPr>
            <w:tcW w:w="3169" w:type="dxa"/>
          </w:tcPr>
          <w:p w14:paraId="5D6A2974" w14:textId="77777777" w:rsidR="004D0800" w:rsidRDefault="004D0800" w:rsidP="004D0800">
            <w:pPr>
              <w:pStyle w:val="TableParagraph"/>
              <w:ind w:right="419"/>
              <w:rPr>
                <w:sz w:val="24"/>
              </w:rPr>
            </w:pPr>
            <w:r>
              <w:rPr>
                <w:sz w:val="24"/>
              </w:rPr>
              <w:t>Turn in to School and Community Experiences at end of semester</w:t>
            </w:r>
          </w:p>
        </w:tc>
      </w:tr>
      <w:tr w:rsidR="004D0800" w14:paraId="10978ABC" w14:textId="77777777">
        <w:trPr>
          <w:trHeight w:val="1103"/>
        </w:trPr>
        <w:tc>
          <w:tcPr>
            <w:tcW w:w="348" w:type="dxa"/>
          </w:tcPr>
          <w:p w14:paraId="414A11F6" w14:textId="77777777" w:rsidR="004D0800" w:rsidRDefault="004D0800" w:rsidP="004D0800">
            <w:pPr>
              <w:pStyle w:val="TableParagraph"/>
              <w:ind w:left="0"/>
              <w:rPr>
                <w:sz w:val="24"/>
              </w:rPr>
            </w:pPr>
          </w:p>
        </w:tc>
        <w:tc>
          <w:tcPr>
            <w:tcW w:w="1380" w:type="dxa"/>
          </w:tcPr>
          <w:p w14:paraId="519FD392" w14:textId="77777777" w:rsidR="004D0800" w:rsidRDefault="004D0800" w:rsidP="004D0800">
            <w:pPr>
              <w:pStyle w:val="TableParagraph"/>
              <w:spacing w:line="270" w:lineRule="exact"/>
              <w:rPr>
                <w:sz w:val="24"/>
              </w:rPr>
            </w:pPr>
            <w:r>
              <w:rPr>
                <w:sz w:val="24"/>
              </w:rPr>
              <w:t>Late</w:t>
            </w:r>
            <w:r>
              <w:rPr>
                <w:spacing w:val="-5"/>
                <w:sz w:val="24"/>
              </w:rPr>
              <w:t xml:space="preserve"> </w:t>
            </w:r>
            <w:r>
              <w:rPr>
                <w:sz w:val="24"/>
              </w:rPr>
              <w:t>March</w:t>
            </w:r>
          </w:p>
          <w:p w14:paraId="7B8473A2" w14:textId="77777777" w:rsidR="004D0800" w:rsidRDefault="004D0800" w:rsidP="004D0800">
            <w:pPr>
              <w:pStyle w:val="TableParagraph"/>
              <w:rPr>
                <w:i/>
                <w:sz w:val="24"/>
              </w:rPr>
            </w:pPr>
            <w:r>
              <w:rPr>
                <w:i/>
                <w:sz w:val="24"/>
              </w:rPr>
              <w:t>(Suggested)</w:t>
            </w:r>
          </w:p>
        </w:tc>
        <w:tc>
          <w:tcPr>
            <w:tcW w:w="3961" w:type="dxa"/>
          </w:tcPr>
          <w:p w14:paraId="235507C3" w14:textId="77777777" w:rsidR="004D0800" w:rsidRDefault="004D0800" w:rsidP="004D0800">
            <w:pPr>
              <w:pStyle w:val="TableParagraph"/>
              <w:ind w:right="97"/>
              <w:rPr>
                <w:i/>
                <w:sz w:val="24"/>
              </w:rPr>
            </w:pPr>
            <w:r>
              <w:rPr>
                <w:sz w:val="24"/>
              </w:rPr>
              <w:t xml:space="preserve">First Lesson Evaluation by Cooperating Teacher </w:t>
            </w:r>
            <w:r>
              <w:rPr>
                <w:i/>
                <w:sz w:val="24"/>
              </w:rPr>
              <w:t>(Print copy of</w:t>
            </w:r>
          </w:p>
          <w:p w14:paraId="10178BB3" w14:textId="7639B58B" w:rsidR="004D0800" w:rsidRDefault="004D0800" w:rsidP="004D0800">
            <w:pPr>
              <w:pStyle w:val="TableParagraph"/>
              <w:spacing w:line="270" w:lineRule="atLeast"/>
              <w:ind w:right="464"/>
              <w:rPr>
                <w:i/>
                <w:sz w:val="24"/>
              </w:rPr>
            </w:pPr>
            <w:r>
              <w:rPr>
                <w:i/>
                <w:sz w:val="24"/>
              </w:rPr>
              <w:t>lesson evaluation form from online and give to co-op prior to teaching)</w:t>
            </w:r>
          </w:p>
        </w:tc>
        <w:tc>
          <w:tcPr>
            <w:tcW w:w="3169" w:type="dxa"/>
          </w:tcPr>
          <w:p w14:paraId="72570CEB" w14:textId="77777777" w:rsidR="004D0800" w:rsidRDefault="004D0800" w:rsidP="004D0800">
            <w:pPr>
              <w:pStyle w:val="TableParagraph"/>
              <w:ind w:right="419"/>
              <w:rPr>
                <w:sz w:val="24"/>
              </w:rPr>
            </w:pPr>
            <w:r>
              <w:rPr>
                <w:sz w:val="24"/>
              </w:rPr>
              <w:t>Turn in to School and Community Experiences at end of semester</w:t>
            </w:r>
          </w:p>
        </w:tc>
      </w:tr>
      <w:tr w:rsidR="004D0800" w14:paraId="4EBC9248" w14:textId="77777777">
        <w:trPr>
          <w:trHeight w:val="1104"/>
        </w:trPr>
        <w:tc>
          <w:tcPr>
            <w:tcW w:w="348" w:type="dxa"/>
          </w:tcPr>
          <w:p w14:paraId="20B20F69" w14:textId="77777777" w:rsidR="004D0800" w:rsidRDefault="004D0800" w:rsidP="004D0800">
            <w:pPr>
              <w:pStyle w:val="TableParagraph"/>
              <w:ind w:left="0"/>
              <w:rPr>
                <w:sz w:val="24"/>
              </w:rPr>
            </w:pPr>
          </w:p>
        </w:tc>
        <w:tc>
          <w:tcPr>
            <w:tcW w:w="1380" w:type="dxa"/>
          </w:tcPr>
          <w:p w14:paraId="6A060310" w14:textId="77777777" w:rsidR="004D0800" w:rsidRDefault="004D0800" w:rsidP="004D0800">
            <w:pPr>
              <w:pStyle w:val="TableParagraph"/>
              <w:ind w:right="110"/>
              <w:rPr>
                <w:i/>
                <w:sz w:val="24"/>
              </w:rPr>
            </w:pPr>
            <w:r>
              <w:rPr>
                <w:sz w:val="24"/>
              </w:rPr>
              <w:t xml:space="preserve">Mid-to late April </w:t>
            </w:r>
            <w:r>
              <w:rPr>
                <w:i/>
                <w:sz w:val="24"/>
              </w:rPr>
              <w:t>(Suggested)</w:t>
            </w:r>
          </w:p>
        </w:tc>
        <w:tc>
          <w:tcPr>
            <w:tcW w:w="3961" w:type="dxa"/>
          </w:tcPr>
          <w:p w14:paraId="03B06771" w14:textId="77777777" w:rsidR="004D0800" w:rsidRDefault="004D0800" w:rsidP="004D0800">
            <w:pPr>
              <w:pStyle w:val="TableParagraph"/>
              <w:rPr>
                <w:i/>
                <w:sz w:val="24"/>
              </w:rPr>
            </w:pPr>
            <w:r>
              <w:rPr>
                <w:sz w:val="24"/>
              </w:rPr>
              <w:t xml:space="preserve">Second Lesson Evaluation by Cooperating Teacher </w:t>
            </w:r>
            <w:r>
              <w:rPr>
                <w:i/>
                <w:sz w:val="24"/>
              </w:rPr>
              <w:t>(Print copy of lesson evaluation form from</w:t>
            </w:r>
            <w:r>
              <w:rPr>
                <w:i/>
                <w:spacing w:val="-1"/>
                <w:sz w:val="24"/>
              </w:rPr>
              <w:t xml:space="preserve"> </w:t>
            </w:r>
            <w:r>
              <w:rPr>
                <w:i/>
                <w:sz w:val="24"/>
              </w:rPr>
              <w:t>online</w:t>
            </w:r>
          </w:p>
          <w:p w14:paraId="217CF95F" w14:textId="1EF68E22" w:rsidR="004D0800" w:rsidRDefault="004D0800" w:rsidP="004D0800">
            <w:pPr>
              <w:pStyle w:val="TableParagraph"/>
              <w:spacing w:line="261" w:lineRule="exact"/>
              <w:rPr>
                <w:i/>
                <w:sz w:val="24"/>
              </w:rPr>
            </w:pPr>
            <w:r>
              <w:rPr>
                <w:i/>
                <w:sz w:val="24"/>
              </w:rPr>
              <w:t>and give to co-op prior to</w:t>
            </w:r>
            <w:r>
              <w:rPr>
                <w:i/>
                <w:spacing w:val="-2"/>
                <w:sz w:val="24"/>
              </w:rPr>
              <w:t xml:space="preserve"> </w:t>
            </w:r>
            <w:r>
              <w:rPr>
                <w:i/>
                <w:sz w:val="24"/>
              </w:rPr>
              <w:t>teaching)</w:t>
            </w:r>
          </w:p>
        </w:tc>
        <w:tc>
          <w:tcPr>
            <w:tcW w:w="3169" w:type="dxa"/>
          </w:tcPr>
          <w:p w14:paraId="52778881" w14:textId="77777777" w:rsidR="004D0800" w:rsidRDefault="004D0800" w:rsidP="004D0800">
            <w:pPr>
              <w:pStyle w:val="TableParagraph"/>
              <w:ind w:right="419"/>
              <w:rPr>
                <w:sz w:val="24"/>
              </w:rPr>
            </w:pPr>
            <w:r>
              <w:rPr>
                <w:sz w:val="24"/>
              </w:rPr>
              <w:t>Turn in to School and Community Experiences at end of semester</w:t>
            </w:r>
          </w:p>
        </w:tc>
      </w:tr>
      <w:tr w:rsidR="004D0800" w14:paraId="62B22099" w14:textId="77777777">
        <w:trPr>
          <w:trHeight w:val="1655"/>
        </w:trPr>
        <w:tc>
          <w:tcPr>
            <w:tcW w:w="348" w:type="dxa"/>
          </w:tcPr>
          <w:p w14:paraId="3344B0B2" w14:textId="77777777" w:rsidR="004D0800" w:rsidRDefault="004D0800" w:rsidP="004D0800">
            <w:pPr>
              <w:pStyle w:val="TableParagraph"/>
              <w:ind w:left="0"/>
              <w:rPr>
                <w:sz w:val="24"/>
              </w:rPr>
            </w:pPr>
          </w:p>
        </w:tc>
        <w:tc>
          <w:tcPr>
            <w:tcW w:w="1380" w:type="dxa"/>
          </w:tcPr>
          <w:p w14:paraId="6D3B5CA7" w14:textId="77777777" w:rsidR="004D0800" w:rsidRDefault="004D0800" w:rsidP="004D0800">
            <w:pPr>
              <w:pStyle w:val="TableParagraph"/>
              <w:spacing w:line="270" w:lineRule="exact"/>
              <w:rPr>
                <w:sz w:val="24"/>
              </w:rPr>
            </w:pPr>
            <w:r>
              <w:rPr>
                <w:sz w:val="24"/>
              </w:rPr>
              <w:t>May 8</w:t>
            </w:r>
          </w:p>
        </w:tc>
        <w:tc>
          <w:tcPr>
            <w:tcW w:w="3961" w:type="dxa"/>
          </w:tcPr>
          <w:p w14:paraId="195E5128" w14:textId="77777777" w:rsidR="004D0800" w:rsidRDefault="004D0800" w:rsidP="004D0800">
            <w:pPr>
              <w:pStyle w:val="TableParagraph"/>
              <w:rPr>
                <w:i/>
                <w:sz w:val="24"/>
              </w:rPr>
            </w:pPr>
            <w:r>
              <w:rPr>
                <w:sz w:val="24"/>
              </w:rPr>
              <w:t xml:space="preserve">Assure the Cooperating Teacher has completed the Online Early Field Evaluation - </w:t>
            </w:r>
            <w:r>
              <w:rPr>
                <w:i/>
                <w:sz w:val="24"/>
              </w:rPr>
              <w:t>Ideally the cooperating teacher will conference with you as</w:t>
            </w:r>
          </w:p>
          <w:p w14:paraId="525C20F4" w14:textId="73B772E8" w:rsidR="004D0800" w:rsidRDefault="004D0800" w:rsidP="004D0800">
            <w:pPr>
              <w:pStyle w:val="TableParagraph"/>
              <w:spacing w:line="270" w:lineRule="atLeast"/>
              <w:ind w:right="497"/>
              <w:rPr>
                <w:i/>
                <w:sz w:val="24"/>
              </w:rPr>
            </w:pPr>
            <w:r>
              <w:rPr>
                <w:i/>
                <w:sz w:val="24"/>
              </w:rPr>
              <w:t>they complete this online form and then submit it electronically.</w:t>
            </w:r>
          </w:p>
        </w:tc>
        <w:tc>
          <w:tcPr>
            <w:tcW w:w="3169" w:type="dxa"/>
          </w:tcPr>
          <w:p w14:paraId="33691E09" w14:textId="77777777" w:rsidR="004D0800" w:rsidRDefault="004D0800" w:rsidP="004D0800">
            <w:pPr>
              <w:pStyle w:val="TableParagraph"/>
              <w:ind w:right="139"/>
              <w:rPr>
                <w:sz w:val="24"/>
              </w:rPr>
            </w:pPr>
            <w:r>
              <w:rPr>
                <w:sz w:val="24"/>
              </w:rPr>
              <w:t>Required for recommendation to continue in program.</w:t>
            </w:r>
          </w:p>
        </w:tc>
      </w:tr>
      <w:tr w:rsidR="004D0800" w14:paraId="73454B6C" w14:textId="77777777">
        <w:trPr>
          <w:trHeight w:val="551"/>
        </w:trPr>
        <w:tc>
          <w:tcPr>
            <w:tcW w:w="348" w:type="dxa"/>
          </w:tcPr>
          <w:p w14:paraId="66998BE9" w14:textId="77777777" w:rsidR="004D0800" w:rsidRDefault="004D0800" w:rsidP="004D0800">
            <w:pPr>
              <w:pStyle w:val="TableParagraph"/>
              <w:ind w:left="0"/>
              <w:rPr>
                <w:sz w:val="24"/>
              </w:rPr>
            </w:pPr>
          </w:p>
        </w:tc>
        <w:tc>
          <w:tcPr>
            <w:tcW w:w="1380" w:type="dxa"/>
          </w:tcPr>
          <w:p w14:paraId="2B994CED" w14:textId="77777777" w:rsidR="004D0800" w:rsidRDefault="004D0800" w:rsidP="004D0800">
            <w:pPr>
              <w:pStyle w:val="TableParagraph"/>
              <w:spacing w:line="270" w:lineRule="exact"/>
              <w:rPr>
                <w:sz w:val="24"/>
              </w:rPr>
            </w:pPr>
            <w:r>
              <w:rPr>
                <w:sz w:val="24"/>
              </w:rPr>
              <w:t>May 8</w:t>
            </w:r>
          </w:p>
        </w:tc>
        <w:tc>
          <w:tcPr>
            <w:tcW w:w="3961" w:type="dxa"/>
          </w:tcPr>
          <w:p w14:paraId="3328ED6D" w14:textId="77777777" w:rsidR="004D0800" w:rsidRDefault="004D0800" w:rsidP="004D0800">
            <w:pPr>
              <w:pStyle w:val="TableParagraph"/>
              <w:spacing w:line="270" w:lineRule="exact"/>
              <w:rPr>
                <w:sz w:val="24"/>
              </w:rPr>
            </w:pPr>
            <w:r>
              <w:rPr>
                <w:sz w:val="24"/>
              </w:rPr>
              <w:t>Online Cooperating Teacher</w:t>
            </w:r>
          </w:p>
          <w:p w14:paraId="44293375" w14:textId="77777777" w:rsidR="004D0800" w:rsidRDefault="004D0800" w:rsidP="004D0800">
            <w:pPr>
              <w:pStyle w:val="TableParagraph"/>
              <w:spacing w:line="261" w:lineRule="exact"/>
              <w:rPr>
                <w:sz w:val="24"/>
              </w:rPr>
            </w:pPr>
            <w:r>
              <w:rPr>
                <w:sz w:val="24"/>
              </w:rPr>
              <w:t>Evaluation completed by student</w:t>
            </w:r>
          </w:p>
        </w:tc>
        <w:tc>
          <w:tcPr>
            <w:tcW w:w="3169" w:type="dxa"/>
          </w:tcPr>
          <w:p w14:paraId="7BA7E691" w14:textId="77777777" w:rsidR="004D0800" w:rsidRDefault="004D0800" w:rsidP="004D0800">
            <w:pPr>
              <w:pStyle w:val="TableParagraph"/>
              <w:spacing w:line="270" w:lineRule="exact"/>
              <w:rPr>
                <w:sz w:val="24"/>
              </w:rPr>
            </w:pPr>
            <w:r>
              <w:rPr>
                <w:sz w:val="24"/>
              </w:rPr>
              <w:t>Submit on student portal</w:t>
            </w:r>
          </w:p>
        </w:tc>
      </w:tr>
      <w:tr w:rsidR="004D0800" w14:paraId="0EB99F99" w14:textId="77777777">
        <w:trPr>
          <w:trHeight w:val="551"/>
        </w:trPr>
        <w:tc>
          <w:tcPr>
            <w:tcW w:w="348" w:type="dxa"/>
          </w:tcPr>
          <w:p w14:paraId="5714467F" w14:textId="77777777" w:rsidR="004D0800" w:rsidRDefault="004D0800" w:rsidP="004D0800">
            <w:pPr>
              <w:pStyle w:val="TableParagraph"/>
              <w:ind w:left="0"/>
              <w:rPr>
                <w:sz w:val="24"/>
              </w:rPr>
            </w:pPr>
          </w:p>
        </w:tc>
        <w:tc>
          <w:tcPr>
            <w:tcW w:w="1380" w:type="dxa"/>
          </w:tcPr>
          <w:p w14:paraId="3FE1633C" w14:textId="42DB0ADC" w:rsidR="004D0800" w:rsidRDefault="004D0800" w:rsidP="004D0800">
            <w:pPr>
              <w:pStyle w:val="TableParagraph"/>
              <w:spacing w:line="270" w:lineRule="exact"/>
              <w:rPr>
                <w:sz w:val="24"/>
              </w:rPr>
            </w:pPr>
            <w:r>
              <w:rPr>
                <w:sz w:val="24"/>
              </w:rPr>
              <w:t>May 8</w:t>
            </w:r>
          </w:p>
        </w:tc>
        <w:tc>
          <w:tcPr>
            <w:tcW w:w="3961" w:type="dxa"/>
          </w:tcPr>
          <w:p w14:paraId="44A8BA41" w14:textId="6E1E547C" w:rsidR="004D0800" w:rsidRDefault="004D0800" w:rsidP="004D0800">
            <w:pPr>
              <w:pStyle w:val="TableParagraph"/>
              <w:spacing w:line="270" w:lineRule="exact"/>
              <w:rPr>
                <w:sz w:val="24"/>
              </w:rPr>
            </w:pPr>
            <w:r>
              <w:rPr>
                <w:sz w:val="24"/>
              </w:rPr>
              <w:t xml:space="preserve">Turn in BBP questionnaire, </w:t>
            </w:r>
            <w:r w:rsidR="003E3DD1">
              <w:rPr>
                <w:sz w:val="24"/>
              </w:rPr>
              <w:t>p</w:t>
            </w:r>
            <w:r>
              <w:rPr>
                <w:sz w:val="24"/>
              </w:rPr>
              <w:t xml:space="preserve">artial lesson </w:t>
            </w:r>
            <w:r w:rsidR="003E3DD1">
              <w:rPr>
                <w:sz w:val="24"/>
              </w:rPr>
              <w:t>eval</w:t>
            </w:r>
            <w:r>
              <w:rPr>
                <w:sz w:val="24"/>
              </w:rPr>
              <w:t xml:space="preserve">, first lesson eval, second lesson eval </w:t>
            </w:r>
            <w:r w:rsidR="003E3DD1">
              <w:rPr>
                <w:sz w:val="24"/>
              </w:rPr>
              <w:t xml:space="preserve">(4 documents total) </w:t>
            </w:r>
            <w:r>
              <w:rPr>
                <w:sz w:val="24"/>
              </w:rPr>
              <w:t xml:space="preserve">to </w:t>
            </w:r>
            <w:r w:rsidR="000E1644">
              <w:rPr>
                <w:sz w:val="24"/>
              </w:rPr>
              <w:t>SCE</w:t>
            </w:r>
            <w:r w:rsidR="003E3DD1">
              <w:rPr>
                <w:sz w:val="24"/>
              </w:rPr>
              <w:t xml:space="preserve">/ </w:t>
            </w:r>
            <w:r>
              <w:rPr>
                <w:sz w:val="24"/>
              </w:rPr>
              <w:t>120 EDUC</w:t>
            </w:r>
          </w:p>
        </w:tc>
        <w:tc>
          <w:tcPr>
            <w:tcW w:w="3169" w:type="dxa"/>
          </w:tcPr>
          <w:p w14:paraId="17FE3811" w14:textId="77777777" w:rsidR="004D0800" w:rsidRDefault="004D0800" w:rsidP="004D0800">
            <w:pPr>
              <w:pStyle w:val="TableParagraph"/>
              <w:spacing w:line="270" w:lineRule="exact"/>
              <w:rPr>
                <w:sz w:val="24"/>
              </w:rPr>
            </w:pPr>
            <w:bookmarkStart w:id="0" w:name="_GoBack"/>
            <w:bookmarkEnd w:id="0"/>
          </w:p>
        </w:tc>
      </w:tr>
    </w:tbl>
    <w:p w14:paraId="446B6D17" w14:textId="77777777" w:rsidR="00B96404" w:rsidRDefault="00B96404"/>
    <w:sectPr w:rsidR="00B96404" w:rsidSect="004D0800">
      <w:type w:val="continuous"/>
      <w:pgSz w:w="12240" w:h="15840"/>
      <w:pgMar w:top="1380" w:right="135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A2435"/>
    <w:rsid w:val="000E1644"/>
    <w:rsid w:val="001A2435"/>
    <w:rsid w:val="002E5405"/>
    <w:rsid w:val="003E3DD1"/>
    <w:rsid w:val="004D0800"/>
    <w:rsid w:val="007F4EAB"/>
    <w:rsid w:val="00B9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0A7"/>
  <w15:docId w15:val="{13D7D126-E2C1-4327-92F8-79672286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illinois.edu/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dc:creator>
  <cp:lastModifiedBy>Mahannah, Kari Anne</cp:lastModifiedBy>
  <cp:revision>2</cp:revision>
  <dcterms:created xsi:type="dcterms:W3CDTF">2019-10-17T20:37:00Z</dcterms:created>
  <dcterms:modified xsi:type="dcterms:W3CDTF">2019-10-17T20:37:00Z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2019-10-17T00:00:00Z</vt:filetime>
  </property>
</Properties>
</file>